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05E" w:rsidRPr="00A44574" w14:paraId="0FF5A3BC" w14:textId="77777777" w:rsidTr="008B573E">
        <w:tc>
          <w:tcPr>
            <w:tcW w:w="9062" w:type="dxa"/>
            <w:tcBorders>
              <w:bottom w:val="single" w:sz="4" w:space="0" w:color="auto"/>
            </w:tcBorders>
          </w:tcPr>
          <w:p w14:paraId="52DE798E" w14:textId="1A8CCD49" w:rsidR="00501790" w:rsidRPr="00AB573D" w:rsidRDefault="00501790" w:rsidP="00501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6 </w:t>
            </w:r>
            <w:r w:rsidRPr="00AB573D">
              <w:rPr>
                <w:sz w:val="24"/>
                <w:szCs w:val="24"/>
              </w:rPr>
              <w:t>do formularza oceny odpowiedniości kandydat</w:t>
            </w:r>
            <w:r>
              <w:rPr>
                <w:sz w:val="24"/>
                <w:szCs w:val="24"/>
              </w:rPr>
              <w:t xml:space="preserve">a </w:t>
            </w:r>
            <w:r w:rsidRPr="00AB573D">
              <w:rPr>
                <w:sz w:val="24"/>
                <w:szCs w:val="24"/>
              </w:rPr>
              <w:t>na stanowisk</w:t>
            </w:r>
            <w:r>
              <w:rPr>
                <w:sz w:val="24"/>
                <w:szCs w:val="24"/>
              </w:rPr>
              <w:t xml:space="preserve">o </w:t>
            </w:r>
            <w:r w:rsidRPr="00AB573D">
              <w:rPr>
                <w:sz w:val="24"/>
                <w:szCs w:val="24"/>
              </w:rPr>
              <w:t>członk</w:t>
            </w:r>
            <w:r>
              <w:rPr>
                <w:sz w:val="24"/>
                <w:szCs w:val="24"/>
              </w:rPr>
              <w:t>a Zarządu Banku Ochrony Środowiska S.A.</w:t>
            </w:r>
          </w:p>
          <w:p w14:paraId="5EF59F85" w14:textId="4E08C7DC" w:rsidR="00CB205E" w:rsidRPr="00A44574" w:rsidRDefault="00006C26" w:rsidP="00994D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SYTUACJA FINANSOWA I </w:t>
            </w:r>
            <w:r w:rsidR="00CB205E">
              <w:rPr>
                <w:b/>
                <w:sz w:val="28"/>
                <w:szCs w:val="24"/>
              </w:rPr>
              <w:t>KONFLIKT INTERESÓW</w:t>
            </w:r>
          </w:p>
        </w:tc>
      </w:tr>
    </w:tbl>
    <w:p w14:paraId="5D034CE9" w14:textId="275D4D4C" w:rsidR="00233ACC" w:rsidRDefault="00233ACC" w:rsidP="00353262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986188" w:rsidRPr="002D751A" w14:paraId="7A242B35" w14:textId="77777777" w:rsidTr="002D38E4">
        <w:tc>
          <w:tcPr>
            <w:tcW w:w="14668" w:type="dxa"/>
            <w:shd w:val="clear" w:color="auto" w:fill="E7E6E6" w:themeFill="background2"/>
          </w:tcPr>
          <w:p w14:paraId="17502EE8" w14:textId="30FC5247" w:rsidR="00986188" w:rsidRPr="00EE4161" w:rsidRDefault="00986188" w:rsidP="002D38E4">
            <w:pPr>
              <w:rPr>
                <w:b/>
                <w:sz w:val="24"/>
              </w:rPr>
            </w:pPr>
            <w:r w:rsidRPr="00EE4161">
              <w:rPr>
                <w:b/>
                <w:sz w:val="24"/>
              </w:rPr>
              <w:t>SEKCJA 1 – wypełnia kandydat</w:t>
            </w:r>
            <w:r w:rsidR="00501790">
              <w:rPr>
                <w:b/>
                <w:sz w:val="24"/>
              </w:rPr>
              <w:t xml:space="preserve"> na członka Zarządu</w:t>
            </w:r>
          </w:p>
        </w:tc>
      </w:tr>
      <w:tr w:rsidR="00986188" w14:paraId="0D9B7B7B" w14:textId="77777777" w:rsidTr="00EE4161">
        <w:trPr>
          <w:trHeight w:val="1040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589A818B" w14:textId="77777777" w:rsidR="00986188" w:rsidRDefault="00986188" w:rsidP="002D38E4">
            <w:pPr>
              <w:rPr>
                <w:sz w:val="2"/>
              </w:rPr>
            </w:pPr>
          </w:p>
          <w:p w14:paraId="3A68A3EA" w14:textId="77777777" w:rsidR="00986188" w:rsidRDefault="00986188" w:rsidP="002D38E4">
            <w:pPr>
              <w:rPr>
                <w:sz w:val="2"/>
              </w:rPr>
            </w:pPr>
          </w:p>
          <w:p w14:paraId="5B65097E" w14:textId="77777777" w:rsidR="00986188" w:rsidRDefault="00986188" w:rsidP="002D38E4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1F5D26" w:rsidRPr="00A44574" w14:paraId="2EE5FB54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5948CB0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Działalność gospodarcza kandydata</w:t>
                  </w:r>
                </w:p>
              </w:tc>
            </w:tr>
            <w:tr w:rsidR="001F5D26" w:rsidRPr="00A44574" w14:paraId="19F08DB8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7E7929E" w14:textId="77777777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3F9C0043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3C7988E9" w14:textId="6E8E2EE1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prowadzę i nie prowadziłem/</w:t>
                  </w:r>
                  <w:proofErr w:type="spellStart"/>
                  <w:r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działalności gospodarczej.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1D862DE9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053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22347FF2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5EC2E227" w14:textId="5FA94D6C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prowadzę lub prowadziłam działalność gospodarczą (jaką):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756AEDDF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54458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3662C0E6" w14:textId="77777777" w:rsidTr="00256D3E">
              <w:tc>
                <w:tcPr>
                  <w:tcW w:w="7867" w:type="dxa"/>
                  <w:shd w:val="clear" w:color="auto" w:fill="FFFFFF" w:themeFill="background1"/>
                </w:tcPr>
                <w:p w14:paraId="531D2B2C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210E2308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F5D26" w:rsidRPr="00A44574" w14:paraId="5BF188FE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58F0CFA" w14:textId="5DAFBBFC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t>o</w:t>
                  </w:r>
                  <w:r w:rsidRPr="00DD15EE">
                    <w:rPr>
                      <w:sz w:val="24"/>
                      <w:szCs w:val="24"/>
                    </w:rPr>
                    <w:t>soby pozostające ze mną we wspólnym gospodarstwie domowym</w:t>
                  </w:r>
                  <w:r w:rsidR="00C968C2"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0A2F8263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5C215EA0" w14:textId="5079276B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DD15EE">
                    <w:rPr>
                      <w:sz w:val="24"/>
                      <w:szCs w:val="24"/>
                    </w:rPr>
                    <w:t>nie prowadzą</w:t>
                  </w:r>
                  <w:r>
                    <w:rPr>
                      <w:sz w:val="24"/>
                      <w:szCs w:val="24"/>
                    </w:rPr>
                    <w:t xml:space="preserve"> i</w:t>
                  </w:r>
                  <w:r w:rsidRPr="00DD15EE">
                    <w:rPr>
                      <w:sz w:val="24"/>
                      <w:szCs w:val="24"/>
                    </w:rPr>
                    <w:t xml:space="preserve"> nie prowadziły działalności gospodarczej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</w:tcPr>
                <w:p w14:paraId="0737FE9D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12797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7EDEB3B" w14:textId="77777777" w:rsidTr="001F5D26">
              <w:tc>
                <w:tcPr>
                  <w:tcW w:w="7867" w:type="dxa"/>
                  <w:shd w:val="clear" w:color="auto" w:fill="E7E6E6" w:themeFill="background2"/>
                </w:tcPr>
                <w:p w14:paraId="5BA9D007" w14:textId="7A223982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DD15EE">
                    <w:rPr>
                      <w:sz w:val="24"/>
                      <w:szCs w:val="24"/>
                    </w:rPr>
                    <w:t>prowadzą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D15EE">
                    <w:rPr>
                      <w:sz w:val="24"/>
                      <w:szCs w:val="24"/>
                    </w:rPr>
                    <w:t>prowadziły działalnoś</w:t>
                  </w:r>
                  <w:r>
                    <w:rPr>
                      <w:sz w:val="24"/>
                      <w:szCs w:val="24"/>
                    </w:rPr>
                    <w:t>ć</w:t>
                  </w:r>
                  <w:r w:rsidRPr="00DD15EE">
                    <w:rPr>
                      <w:sz w:val="24"/>
                      <w:szCs w:val="24"/>
                    </w:rPr>
                    <w:t xml:space="preserve"> gospodarcz</w:t>
                  </w:r>
                  <w:r>
                    <w:rPr>
                      <w:sz w:val="24"/>
                      <w:szCs w:val="24"/>
                    </w:rPr>
                    <w:t>ą (jaką):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</w:tcPr>
                <w:p w14:paraId="1C9E8200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8880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6FF6C8E6" w14:textId="77777777" w:rsidTr="00256D3E">
              <w:tc>
                <w:tcPr>
                  <w:tcW w:w="7867" w:type="dxa"/>
                  <w:shd w:val="clear" w:color="auto" w:fill="FFFFFF" w:themeFill="background1"/>
                </w:tcPr>
                <w:p w14:paraId="4D65F6DF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</w:tcPr>
                <w:p w14:paraId="5BBCAAF1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86083A" w14:textId="77777777" w:rsidR="001F5D26" w:rsidRDefault="001F5D26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1"/>
              <w:gridCol w:w="976"/>
            </w:tblGrid>
            <w:tr w:rsidR="001F5D26" w:rsidRPr="00A44574" w14:paraId="6EF8B465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5F68FD5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Posiadane akcje i udziały</w:t>
                  </w:r>
                </w:p>
              </w:tc>
            </w:tr>
            <w:tr w:rsidR="001F5D26" w:rsidRPr="00A44574" w14:paraId="28DF707F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62D749C" w14:textId="77777777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45E49CD3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1EEB7A3A" w14:textId="47C80893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DD15EE">
                    <w:rPr>
                      <w:sz w:val="24"/>
                      <w:szCs w:val="24"/>
                    </w:rPr>
                    <w:t>ie posiadam i nie posiadałem/</w:t>
                  </w:r>
                  <w:proofErr w:type="spellStart"/>
                  <w:r w:rsidRPr="00DD15EE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DD15EE">
                    <w:rPr>
                      <w:sz w:val="24"/>
                      <w:szCs w:val="24"/>
                    </w:rPr>
                    <w:t xml:space="preserve"> ani udziału, ani akcji, ani innego rodzaju tytułu uczestnictwa w spółce.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ABCBE7D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9497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7F0D843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6E611534" w14:textId="16442A6C" w:rsidR="001F5D26" w:rsidRDefault="001F5D26" w:rsidP="002A78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DD15EE">
                    <w:rPr>
                      <w:sz w:val="24"/>
                      <w:szCs w:val="24"/>
                    </w:rPr>
                    <w:t>osiadam lub posiadałem/</w:t>
                  </w:r>
                  <w:proofErr w:type="spellStart"/>
                  <w:r w:rsidRPr="00DD15EE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DD15E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DD15EE">
                    <w:rPr>
                      <w:sz w:val="24"/>
                      <w:szCs w:val="24"/>
                    </w:rPr>
                    <w:t>udziały, akcje lub innego rodzaju</w:t>
                  </w:r>
                  <w:r>
                    <w:rPr>
                      <w:sz w:val="24"/>
                      <w:szCs w:val="24"/>
                    </w:rPr>
                    <w:t xml:space="preserve"> tytuły uczestnictwa w spółkach: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D7761D5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575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4D69526" w14:textId="77777777" w:rsidTr="00256D3E">
              <w:tc>
                <w:tcPr>
                  <w:tcW w:w="8075" w:type="dxa"/>
                  <w:shd w:val="clear" w:color="auto" w:fill="FFFFFF" w:themeFill="background1"/>
                </w:tcPr>
                <w:p w14:paraId="3DA53870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6730013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F5D26" w:rsidRPr="00A44574" w14:paraId="0F79C73F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2487C8" w14:textId="7E8E75BB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t>o</w:t>
                  </w:r>
                  <w:r w:rsidRPr="00DD15EE">
                    <w:rPr>
                      <w:sz w:val="24"/>
                      <w:szCs w:val="24"/>
                    </w:rPr>
                    <w:t>soby pozostające ze mną we wspólnym gospodarstwie domowym</w:t>
                  </w:r>
                  <w:r w:rsidR="00C968C2" w:rsidRPr="00C968C2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08BDBADD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4DDD6938" w14:textId="46CCCA6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posiadają</w:t>
                  </w:r>
                  <w:r w:rsidRPr="00DD15EE">
                    <w:rPr>
                      <w:sz w:val="24"/>
                      <w:szCs w:val="24"/>
                    </w:rPr>
                    <w:t xml:space="preserve"> i nie posiadał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 w:rsidRPr="00DD15EE">
                    <w:rPr>
                      <w:sz w:val="24"/>
                      <w:szCs w:val="24"/>
                    </w:rPr>
                    <w:t>ani udziału, ani akcji, ani innego rodza</w:t>
                  </w:r>
                  <w:r>
                    <w:rPr>
                      <w:sz w:val="24"/>
                      <w:szCs w:val="24"/>
                    </w:rPr>
                    <w:t>ju tytułu uczestnictwa w spółce.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</w:tcPr>
                <w:p w14:paraId="421A5F10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6002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2E98EBDA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71B65FC9" w14:textId="22E0EE84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posiadają</w:t>
                  </w:r>
                  <w:r w:rsidRPr="00DD15E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lub </w:t>
                  </w:r>
                  <w:r w:rsidRPr="00DD15EE">
                    <w:rPr>
                      <w:sz w:val="24"/>
                      <w:szCs w:val="24"/>
                    </w:rPr>
                    <w:t>posiadał</w:t>
                  </w:r>
                  <w:r>
                    <w:rPr>
                      <w:sz w:val="24"/>
                      <w:szCs w:val="24"/>
                    </w:rPr>
                    <w:t>y następujące udziały</w:t>
                  </w:r>
                  <w:r w:rsidRPr="00DD15EE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akcje</w:t>
                  </w:r>
                  <w:r w:rsidRPr="00DD15EE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lub innego rodzaju tytuły uczestnictwa w spółkach: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</w:tcPr>
                <w:p w14:paraId="7C85A85D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68760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5A6A6495" w14:textId="77777777" w:rsidTr="00256D3E">
              <w:tc>
                <w:tcPr>
                  <w:tcW w:w="8075" w:type="dxa"/>
                  <w:shd w:val="clear" w:color="auto" w:fill="FFFFFF" w:themeFill="background1"/>
                </w:tcPr>
                <w:p w14:paraId="3B9CCB9C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</w:tcPr>
                <w:p w14:paraId="093BE91B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4950A3" w14:textId="29A94119" w:rsidR="008B573E" w:rsidRDefault="008B573E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CD76D5" w:rsidRPr="00A44574" w14:paraId="616A750E" w14:textId="77777777" w:rsidTr="00A527FA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D84241E" w14:textId="77777777" w:rsidR="00CD76D5" w:rsidRPr="00EE4161" w:rsidRDefault="00CD76D5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lastRenderedPageBreak/>
                    <w:t>Postępowania sądowe, które mogą mieć negatywny wpływ na moją sytuację finansową</w:t>
                  </w:r>
                </w:p>
              </w:tc>
            </w:tr>
            <w:tr w:rsidR="00CD76D5" w:rsidRPr="00A44574" w14:paraId="07366023" w14:textId="77777777" w:rsidTr="00A527FA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C1971FA" w14:textId="77777777" w:rsidR="00CD76D5" w:rsidRPr="00AD687A" w:rsidRDefault="00CD76D5" w:rsidP="00CD76D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CD76D5" w:rsidRPr="00A44574" w14:paraId="7E8A6E97" w14:textId="77777777" w:rsidTr="00D96BDF">
              <w:tc>
                <w:tcPr>
                  <w:tcW w:w="8075" w:type="dxa"/>
                  <w:shd w:val="clear" w:color="auto" w:fill="E7E6E6" w:themeFill="background2"/>
                </w:tcPr>
                <w:p w14:paraId="4C12C9CC" w14:textId="4F347B56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postępowaniu sądowym</w:t>
                  </w:r>
                  <w:r w:rsidR="0091625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7D481F6" w14:textId="77777777" w:rsidR="00CD76D5" w:rsidRDefault="00A32DFA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76D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3EB542D9" w14:textId="77777777" w:rsidTr="00D96BDF">
              <w:tc>
                <w:tcPr>
                  <w:tcW w:w="8075" w:type="dxa"/>
                  <w:shd w:val="clear" w:color="auto" w:fill="E7E6E6" w:themeFill="background2"/>
                </w:tcPr>
                <w:p w14:paraId="1FC187DA" w14:textId="0AC07F8F" w:rsidR="00CD76D5" w:rsidRDefault="00CD76D5" w:rsidP="002A78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>
                    <w:rPr>
                      <w:sz w:val="24"/>
                      <w:szCs w:val="24"/>
                    </w:rPr>
                    <w:t xml:space="preserve">następujących </w:t>
                  </w:r>
                  <w:r w:rsidRPr="005B7368">
                    <w:rPr>
                      <w:sz w:val="24"/>
                      <w:szCs w:val="24"/>
                    </w:rPr>
                    <w:t>postępowaniach sądowych</w:t>
                  </w:r>
                  <w:r>
                    <w:rPr>
                      <w:sz w:val="24"/>
                      <w:szCs w:val="24"/>
                    </w:rPr>
                    <w:t xml:space="preserve"> (wymienić jakie)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  <w:r w:rsidRPr="005B7368" w:rsidDel="00904F5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E85665F" w14:textId="77777777" w:rsidR="00CD76D5" w:rsidRDefault="00A32DFA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76D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009EC3E3" w14:textId="77777777" w:rsidTr="00D96BDF">
              <w:tc>
                <w:tcPr>
                  <w:tcW w:w="8075" w:type="dxa"/>
                  <w:shd w:val="clear" w:color="auto" w:fill="FFFFFF" w:themeFill="background1"/>
                </w:tcPr>
                <w:p w14:paraId="4AD24DBB" w14:textId="77777777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FCE30B" w14:textId="77777777" w:rsidR="00CD76D5" w:rsidRDefault="00CD76D5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B3EFB8" w14:textId="77777777" w:rsidR="0047601C" w:rsidRDefault="0047601C" w:rsidP="00CD76D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CD76D5" w:rsidRPr="00A44574" w14:paraId="43855915" w14:textId="77777777" w:rsidTr="00AB7CDE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1B811EBF" w14:textId="77777777" w:rsidR="00CD76D5" w:rsidRPr="00EE4161" w:rsidRDefault="00CD76D5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Postępowania administracyjne, dyscyplinarne lub egzekucyjne, które mogą lub mogły mieć negatywny wpływ na moją sytuację finansową</w:t>
                  </w:r>
                </w:p>
              </w:tc>
            </w:tr>
            <w:tr w:rsidR="00CD76D5" w:rsidRPr="00A44574" w14:paraId="2C923861" w14:textId="77777777" w:rsidTr="00AB7CDE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6DB75058" w14:textId="77777777" w:rsidR="00CD76D5" w:rsidRPr="00AD687A" w:rsidRDefault="00CD76D5" w:rsidP="00CD76D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7CDE" w:rsidRPr="00A44574" w14:paraId="02B4B145" w14:textId="77777777" w:rsidTr="00AB7CDE">
              <w:trPr>
                <w:trHeight w:val="361"/>
              </w:trPr>
              <w:tc>
                <w:tcPr>
                  <w:tcW w:w="7942" w:type="dxa"/>
                  <w:shd w:val="clear" w:color="auto" w:fill="E7E6E6" w:themeFill="background2"/>
                </w:tcPr>
                <w:p w14:paraId="0089B72F" w14:textId="28C6C116" w:rsidR="00AB7CDE" w:rsidRPr="00846E45" w:rsidRDefault="00AB7CDE" w:rsidP="00AB7CD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 postępowań </w:t>
                  </w:r>
                  <w:r w:rsidRPr="00017B14">
                    <w:rPr>
                      <w:sz w:val="24"/>
                      <w:szCs w:val="24"/>
                    </w:rPr>
                    <w:t>administracyjn</w:t>
                  </w:r>
                  <w:r>
                    <w:rPr>
                      <w:sz w:val="24"/>
                      <w:szCs w:val="24"/>
                    </w:rPr>
                    <w:t>ych, dyscyplinarnych lub egzekucyjnych</w:t>
                  </w:r>
                  <w:r w:rsidRPr="00017B14">
                    <w:rPr>
                      <w:sz w:val="24"/>
                      <w:szCs w:val="24"/>
                    </w:rPr>
                    <w:t>, które mogą lub mogły mieć negatywny wpływ na moją sytuację finansową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E4546AA" w14:textId="77777777" w:rsidR="00AB7CDE" w:rsidRDefault="00A32DFA" w:rsidP="00AB7CD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7CDE" w:rsidRPr="00A44574" w14:paraId="71289FA8" w14:textId="77777777" w:rsidTr="00AB7CDE">
              <w:tc>
                <w:tcPr>
                  <w:tcW w:w="7942" w:type="dxa"/>
                  <w:shd w:val="clear" w:color="auto" w:fill="E7E6E6" w:themeFill="background2"/>
                </w:tcPr>
                <w:p w14:paraId="690143E9" w14:textId="12863469" w:rsidR="00AB7CDE" w:rsidRDefault="00AB7CDE" w:rsidP="00AB7CD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postępowań </w:t>
                  </w:r>
                  <w:r w:rsidRPr="00017B14">
                    <w:rPr>
                      <w:sz w:val="24"/>
                      <w:szCs w:val="24"/>
                    </w:rPr>
                    <w:t>administracyjn</w:t>
                  </w:r>
                  <w:r>
                    <w:rPr>
                      <w:sz w:val="24"/>
                      <w:szCs w:val="24"/>
                    </w:rPr>
                    <w:t>ych, dyscyplinarnych lub egzekucyjnych</w:t>
                  </w:r>
                  <w:r w:rsidRPr="00017B14">
                    <w:rPr>
                      <w:sz w:val="24"/>
                      <w:szCs w:val="24"/>
                    </w:rPr>
                    <w:t>, które mogą lub mogły mieć negatywny wpływ na moją sytuację finansową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14:paraId="7097230D" w14:textId="77777777" w:rsidR="00AB7CDE" w:rsidRDefault="00A32DFA" w:rsidP="00AB7CD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13C97D1B" w14:textId="77777777" w:rsidTr="00AB7CDE">
              <w:tc>
                <w:tcPr>
                  <w:tcW w:w="7942" w:type="dxa"/>
                  <w:shd w:val="clear" w:color="auto" w:fill="FFFFFF" w:themeFill="background1"/>
                </w:tcPr>
                <w:p w14:paraId="3E81ECA3" w14:textId="77777777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14:paraId="196005C1" w14:textId="77777777" w:rsidR="00CD76D5" w:rsidRDefault="00CD76D5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E159FD" w14:textId="64E53A89" w:rsidR="00CD76D5" w:rsidRDefault="00CD76D5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3"/>
              <w:gridCol w:w="974"/>
            </w:tblGrid>
            <w:tr w:rsidR="00501790" w:rsidRPr="00A44574" w14:paraId="4133889B" w14:textId="77777777" w:rsidTr="00DA2DBB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8EA57B5" w14:textId="77777777" w:rsidR="00501790" w:rsidRPr="00EE4161" w:rsidRDefault="00501790" w:rsidP="00501790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Wpis do Rejestru Dłużników Niewypłacalnych</w:t>
                  </w:r>
                </w:p>
              </w:tc>
            </w:tr>
            <w:tr w:rsidR="00501790" w14:paraId="71DBC233" w14:textId="77777777" w:rsidTr="00DA2DBB">
              <w:tc>
                <w:tcPr>
                  <w:tcW w:w="8075" w:type="dxa"/>
                  <w:shd w:val="clear" w:color="auto" w:fill="E7E6E6" w:themeFill="background2"/>
                </w:tcPr>
                <w:p w14:paraId="710C7194" w14:textId="77777777" w:rsidR="00501790" w:rsidRPr="00846E45" w:rsidRDefault="00501790" w:rsidP="00501790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56E41B7" w14:textId="77777777" w:rsidR="00501790" w:rsidRDefault="00A32DFA" w:rsidP="0050179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14405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179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501790" w14:paraId="5BE44294" w14:textId="77777777" w:rsidTr="00DA2DBB">
              <w:tc>
                <w:tcPr>
                  <w:tcW w:w="8075" w:type="dxa"/>
                  <w:shd w:val="clear" w:color="auto" w:fill="E7E6E6" w:themeFill="background2"/>
                </w:tcPr>
                <w:p w14:paraId="16B60BA0" w14:textId="77777777" w:rsidR="00501790" w:rsidRDefault="00501790" w:rsidP="00501790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TAK (jeśli tak, opis): …………………………………</w:t>
                  </w:r>
                  <w:proofErr w:type="gramStart"/>
                  <w:r>
                    <w:rPr>
                      <w:sz w:val="24"/>
                      <w:szCs w:val="24"/>
                    </w:rPr>
                    <w:t>…….</w:t>
                  </w:r>
                  <w:proofErr w:type="gramEnd"/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0E8BE95" w14:textId="77777777" w:rsidR="00501790" w:rsidRDefault="00A32DFA" w:rsidP="0050179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61032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179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3651BDB" w14:textId="77777777" w:rsidR="00501790" w:rsidRDefault="00501790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1F5D26" w:rsidRPr="00A44574" w14:paraId="59F679D6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7F7D6C0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Zaświadczenia właściwych organów podatkowych</w:t>
                  </w:r>
                </w:p>
              </w:tc>
            </w:tr>
            <w:tr w:rsidR="007275C8" w:rsidRPr="00A44574" w14:paraId="291F05A9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0B3B477" w14:textId="7EBAE77A" w:rsidR="007275C8" w:rsidRPr="007275C8" w:rsidRDefault="007275C8" w:rsidP="007275C8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Pr="00D942AC">
                    <w:rPr>
                      <w:sz w:val="24"/>
                      <w:szCs w:val="24"/>
                    </w:rPr>
                    <w:t xml:space="preserve">o </w:t>
                  </w:r>
                  <w:r>
                    <w:rPr>
                      <w:sz w:val="24"/>
                      <w:szCs w:val="24"/>
                    </w:rPr>
                    <w:t xml:space="preserve">formularza </w:t>
                  </w:r>
                  <w:r w:rsidRPr="007275C8">
                    <w:rPr>
                      <w:b/>
                      <w:sz w:val="24"/>
                      <w:szCs w:val="24"/>
                    </w:rPr>
                    <w:t>zostało załączone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14:paraId="23F223FF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5FACEAC5" w14:textId="6EC36FF5" w:rsidR="001F5D26" w:rsidRPr="007275C8" w:rsidRDefault="001F5D26" w:rsidP="007275C8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7275C8">
                    <w:rPr>
                      <w:sz w:val="24"/>
                      <w:szCs w:val="24"/>
                    </w:rPr>
                    <w:t>zaświadczenie o niezaleganiu w podatkach.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7B77437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2275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14:paraId="55EED639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1B5BA217" w14:textId="613D0832" w:rsidR="001F5D26" w:rsidRPr="007275C8" w:rsidRDefault="001F5D26" w:rsidP="007275C8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7275C8">
                    <w:rPr>
                      <w:sz w:val="24"/>
                      <w:szCs w:val="24"/>
                    </w:rPr>
                    <w:t>zaświadczenie stwierdzające stan zaległości.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660587" w14:textId="77777777" w:rsidR="001F5D26" w:rsidRDefault="00A32DFA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96809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54C53DE" w14:textId="77777777" w:rsidR="001F5D26" w:rsidRDefault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96"/>
              <w:gridCol w:w="2715"/>
              <w:gridCol w:w="1142"/>
              <w:gridCol w:w="1064"/>
            </w:tblGrid>
            <w:tr w:rsidR="00986188" w:rsidRPr="00A44574" w14:paraId="14F19428" w14:textId="77777777" w:rsidTr="001F5D26">
              <w:tc>
                <w:tcPr>
                  <w:tcW w:w="8917" w:type="dxa"/>
                  <w:gridSpan w:val="4"/>
                  <w:shd w:val="clear" w:color="auto" w:fill="E7E6E6" w:themeFill="background2"/>
                </w:tcPr>
                <w:p w14:paraId="052FC6FD" w14:textId="1262FE84" w:rsidR="00986188" w:rsidRPr="00EE4161" w:rsidRDefault="00986188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Oświadczenia kandydata</w:t>
                  </w:r>
                  <w:r w:rsidR="001F5D26" w:rsidRPr="00EE4161">
                    <w:rPr>
                      <w:b/>
                      <w:sz w:val="24"/>
                      <w:szCs w:val="24"/>
                    </w:rPr>
                    <w:t xml:space="preserve"> odnośnie </w:t>
                  </w:r>
                  <w:r w:rsidR="00916259">
                    <w:rPr>
                      <w:b/>
                      <w:sz w:val="24"/>
                      <w:szCs w:val="24"/>
                    </w:rPr>
                    <w:t xml:space="preserve">do </w:t>
                  </w:r>
                  <w:r w:rsidR="001F5D26" w:rsidRPr="00EE4161">
                    <w:rPr>
                      <w:b/>
                      <w:sz w:val="24"/>
                      <w:szCs w:val="24"/>
                    </w:rPr>
                    <w:t>konfliktu interesów</w:t>
                  </w:r>
                  <w:r w:rsidR="00501790">
                    <w:rPr>
                      <w:b/>
                      <w:sz w:val="24"/>
                      <w:szCs w:val="24"/>
                    </w:rPr>
                    <w:t>, w tym działalności konkurencyjnej</w:t>
                  </w:r>
                </w:p>
              </w:tc>
            </w:tr>
            <w:tr w:rsidR="00986188" w:rsidRPr="00A44574" w14:paraId="55FE5DC5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  <w:vAlign w:val="center"/>
                </w:tcPr>
                <w:p w14:paraId="12CD7782" w14:textId="77777777" w:rsidR="00986188" w:rsidRPr="0025076F" w:rsidRDefault="00986188" w:rsidP="002A78E5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cstheme="minorHAnsi"/>
                      <w:sz w:val="24"/>
                      <w:szCs w:val="24"/>
                    </w:rPr>
                    <w:t>Aktualnie i w okresie ostatnich 5 lat:</w:t>
                  </w:r>
                </w:p>
              </w:tc>
              <w:tc>
                <w:tcPr>
                  <w:tcW w:w="1142" w:type="dxa"/>
                  <w:shd w:val="clear" w:color="auto" w:fill="E7E6E6" w:themeFill="background2"/>
                  <w:vAlign w:val="center"/>
                </w:tcPr>
                <w:p w14:paraId="6F6E79CF" w14:textId="77777777" w:rsidR="00986188" w:rsidRPr="0025076F" w:rsidRDefault="00986188" w:rsidP="002A78E5">
                  <w:pPr>
                    <w:keepNext/>
                    <w:keepLines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Aktualnie</w:t>
                  </w:r>
                </w:p>
              </w:tc>
              <w:tc>
                <w:tcPr>
                  <w:tcW w:w="1064" w:type="dxa"/>
                  <w:shd w:val="clear" w:color="auto" w:fill="E7E6E6" w:themeFill="background2"/>
                </w:tcPr>
                <w:p w14:paraId="7C43F441" w14:textId="77777777" w:rsidR="00986188" w:rsidRPr="0025076F" w:rsidRDefault="00986188" w:rsidP="00986188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Ostatnie 5 lat</w:t>
                  </w:r>
                </w:p>
              </w:tc>
            </w:tr>
            <w:tr w:rsidR="00501790" w:rsidRPr="00A44574" w14:paraId="457E59FD" w14:textId="77777777" w:rsidTr="00501790">
              <w:tc>
                <w:tcPr>
                  <w:tcW w:w="6711" w:type="dxa"/>
                  <w:gridSpan w:val="2"/>
                  <w:shd w:val="clear" w:color="auto" w:fill="E7E6E6" w:themeFill="background2"/>
                  <w:vAlign w:val="center"/>
                </w:tcPr>
                <w:p w14:paraId="4A13705A" w14:textId="77777777" w:rsidR="00501790" w:rsidRDefault="00501790" w:rsidP="002A78E5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 w:rsidRPr="00501790">
                    <w:rPr>
                      <w:rFonts w:cstheme="minorHAnsi"/>
                      <w:sz w:val="24"/>
                      <w:szCs w:val="24"/>
                    </w:rPr>
                    <w:t>Prowadzę działalność konkurencyjną/ zajmuję się interesami konkurencyjnymi w stosunku do działalności Banku (proszę wymienić podmioty, których powyższe dotyczy):</w:t>
                  </w:r>
                </w:p>
                <w:p w14:paraId="738DF325" w14:textId="77777777" w:rsidR="00501790" w:rsidRDefault="00501790" w:rsidP="00501790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……………………………………………………………………………………………………..</w:t>
                  </w:r>
                </w:p>
                <w:p w14:paraId="09B40EF1" w14:textId="1F47FD4A" w:rsidR="00501790" w:rsidRPr="0025076F" w:rsidRDefault="00501790" w:rsidP="00501790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7AD64A0A" w14:textId="004A62AE" w:rsidR="00501790" w:rsidRDefault="00A32DFA" w:rsidP="0050179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96440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179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1790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9E350AE" w14:textId="77777777" w:rsidR="00501790" w:rsidRDefault="00A32DFA" w:rsidP="0050179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7031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179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01790">
                    <w:rPr>
                      <w:sz w:val="24"/>
                      <w:szCs w:val="24"/>
                    </w:rPr>
                    <w:t xml:space="preserve"> nie</w:t>
                  </w:r>
                </w:p>
                <w:p w14:paraId="5BADF7BC" w14:textId="5408E46B" w:rsidR="00501790" w:rsidRDefault="00501790" w:rsidP="002A78E5">
                  <w:pPr>
                    <w:keepNext/>
                    <w:keepLines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shd w:val="clear" w:color="auto" w:fill="E7E6E6" w:themeFill="background2"/>
                </w:tcPr>
                <w:p w14:paraId="24CC591F" w14:textId="77777777" w:rsidR="00501790" w:rsidRDefault="00501790" w:rsidP="00986188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3C05CC60" w14:textId="21636131" w:rsidR="00501790" w:rsidRDefault="00501790" w:rsidP="00501790">
                  <w:pPr>
                    <w:keepNext/>
                    <w:keepLines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86188" w:rsidRPr="00A44574" w14:paraId="17D199CA" w14:textId="77777777" w:rsidTr="00501790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1A6027A9" w14:textId="49533463" w:rsidR="00986188" w:rsidRPr="0025076F" w:rsidRDefault="00986188" w:rsidP="00986188">
                  <w:pPr>
                    <w:keepNext/>
                    <w:keepLines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bezpośrednio lub pośrednio akcje lub udziały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spółce prawa handlowego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prawo do powołania co najmniej jednego członka zarządu tej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spółki, która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działalność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konkurencyjną w stosunku do podmiotu, w którym pełnię/będę pełnić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7975393F" w14:textId="3EB0A03D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2422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179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1114F5A" w14:textId="5C6C80B9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0113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  <w:p w14:paraId="75DE30BE" w14:textId="53944057" w:rsidR="00986188" w:rsidRDefault="00986188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shd w:val="clear" w:color="auto" w:fill="E7E6E6" w:themeFill="background2"/>
                </w:tcPr>
                <w:p w14:paraId="6800EB9F" w14:textId="77777777" w:rsidR="00986188" w:rsidRPr="00501790" w:rsidRDefault="00986188" w:rsidP="00986188">
                  <w:pPr>
                    <w:keepNext/>
                    <w:keepLines/>
                    <w:jc w:val="center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  <w:p w14:paraId="065C23AF" w14:textId="77777777" w:rsidR="00986188" w:rsidRPr="00501790" w:rsidRDefault="00986188" w:rsidP="00986188">
                  <w:pPr>
                    <w:keepNext/>
                    <w:keepLines/>
                    <w:jc w:val="center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</w:tr>
            <w:tr w:rsidR="00986188" w:rsidRPr="00D162DC" w14:paraId="1F8936D6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F058A1C" w14:textId="0CCFE011" w:rsidR="00986188" w:rsidRPr="008274BE" w:rsidRDefault="002A78E5" w:rsidP="00986188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spółki konkurencyjne w 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stosunku do podmio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tu, </w:t>
                  </w:r>
                  <w:r w:rsidR="00916259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 którym pełni/będzie Pan/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i pełnić funkcję: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7290490F" w14:textId="77777777" w:rsidR="00986188" w:rsidRPr="00D162DC" w:rsidRDefault="00986188" w:rsidP="00986188">
                  <w:pPr>
                    <w:keepNext/>
                    <w:keepLines/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  <w:p w14:paraId="244FAC14" w14:textId="77777777" w:rsidR="00986188" w:rsidRPr="00D162DC" w:rsidRDefault="00986188" w:rsidP="00986188">
                  <w:pPr>
                    <w:keepNext/>
                    <w:keepLines/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  <w:tr w:rsidR="00986188" w:rsidRPr="00A44574" w14:paraId="453FA372" w14:textId="77777777" w:rsidTr="001F5D2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E0972BA" w14:textId="7A261019" w:rsidR="00986188" w:rsidRDefault="00986188" w:rsidP="00916259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posiadam bezpośrednio lub pośrednio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udziały w innym podmiocie gospodarczym (np. towarzystwo ubezpieczeń wzajemnych, bank spółdzielczy, spółdzielcza kasa oszczędnościowo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kredytowa)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lub prawo do powołania co najmniej jednego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członka zarządu tego podmiotu, który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0740F1CF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66863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B83323E" w14:textId="29A4A189" w:rsidR="00986188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49376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732B6B48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63BFA59C" w14:textId="77777777" w:rsidR="00986188" w:rsidRDefault="00986188" w:rsidP="00986188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sz w:val="24"/>
                      <w:szCs w:val="24"/>
                    </w:rPr>
                  </w:pPr>
                </w:p>
                <w:p w14:paraId="4A4146A2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2E4A0D6A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56E2A26" w14:textId="29267D0E" w:rsidR="00986188" w:rsidRPr="00025318" w:rsidRDefault="00986188" w:rsidP="00986188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z podmiotem, w którym pełnię/będę pełnił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łączą mnie interesy ekonomiczne w zakresie prowadzonej przeze mnie działalności gospodarczej, praw własności intelektualnej lub innego tytułu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E8389BD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7498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E53D68F" w14:textId="532E234D" w:rsidR="00986188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8920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515B1539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0EA59CA1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69F16FF3" w14:textId="54EF6DCB" w:rsidR="00986188" w:rsidRPr="00025318" w:rsidRDefault="002A78E5" w:rsidP="00916259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przedmiot współpracy Pana/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i z podmiotem, </w:t>
                  </w:r>
                  <w:r w:rsidR="00916259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 którym pełni/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będzie pełnić Pan/i funkcję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6E60B250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C732A05" w14:textId="77777777" w:rsidTr="00DA297A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2767FD1" w14:textId="112477DF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s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pół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ka, której 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iem/udziałowcem/akcjonariuszem, posiada kredyt/pożyczkę udzielony przez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0E9B914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3532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71238AA" w14:textId="316E17C6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50096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31148D08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0668D21B" w14:textId="77777777" w:rsidTr="00902CD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91FF1E8" w14:textId="064D8408" w:rsidR="002A78E5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kredyt/pożyczkę udzielony, w związku z prowadzoną przeze mnie działalnością gospodarczą, przez podmiot, 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7C2B4A05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8057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990474C" w14:textId="23C3ABE9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27266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7F0BE54E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22D1F88E" w14:textId="77777777" w:rsidTr="00986DD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7E511784" w14:textId="3A9DC350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3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dla mnie jest posiadaczem znacznych pakietów akcji/udziałów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1D129D7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391803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8002EA0" w14:textId="303F1A76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8020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0A09536B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4395CEC9" w14:textId="77777777" w:rsidTr="00043AA2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C391A67" w14:textId="681D9325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jestem/byłem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pracownikiem/współpracownikiem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4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 będącego posiadaczem znacznych pakietów akcji/udziałów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41D9F957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50221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5B6D1CF" w14:textId="623F4902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5995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4031C6E6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4394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9BDDB9" w14:textId="7CAF31FC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77265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2B80E02F" w14:textId="77777777" w:rsidTr="009955EB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52AC0EC" w14:textId="159007F2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 podmiotu, w którym pełnię/będę pełnił funkcję lub podmiotu objętego zakresem konsolidacji ostrożnościowej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848FB1B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9088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437F7A6" w14:textId="12D5F9AD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58573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22473F1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CE565C1" w14:textId="77777777" w:rsidTr="001E754C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A2539AD" w14:textId="0B9C7FE2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 xml:space="preserve">pozostaję/pozostawałem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stosunku pracy/współpracy z osobą będącą pracownikiem podmiotu, w którym pełnię/będę pełnił funkcję lub podmiotu objętego zakresem konsolidacji ostrożnościowej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119AE66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32711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1226A14" w14:textId="4144481C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44103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16396D2A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51659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04C5F01" w14:textId="0031A53B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21319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115A2208" w14:textId="77777777" w:rsidTr="00C20C84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77D8664" w14:textId="79056DFC" w:rsidR="002A78E5" w:rsidRPr="0025076F" w:rsidRDefault="002A78E5" w:rsidP="002A78E5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pozostaję/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pozostawał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zatrudnienia w innym podmiocie, co mo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że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prowadzić do faktycznego lub pot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encjalnego konfliktu interesów.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F1F9B8F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00927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59965BE" w14:textId="3A9FA4CD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5405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462A0EAB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22272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8E12BCD" w14:textId="302E3DCB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9472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86188" w:rsidRPr="00A44574" w14:paraId="6796C8CC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49D8361E" w14:textId="30F332A9" w:rsidR="00986188" w:rsidRPr="00AA1A96" w:rsidRDefault="002A78E5" w:rsidP="002A78E5">
                  <w:pPr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wymienić podmioty, których 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06A0F2FF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43101CA8" w14:textId="77777777" w:rsidTr="001D573D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1EA221BD" w14:textId="6DB85505" w:rsidR="002A78E5" w:rsidRDefault="002A78E5" w:rsidP="002A78E5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jestem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iem/udziałowcem/akcjonariuszem/członkiem organu podmiotu będącego istotnym kontrahentem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5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podmiotu, 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21300F8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1448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CF50B27" w14:textId="0E190F66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1960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FB9B98C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52058765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C2828FA" w14:textId="4CD089C6" w:rsidR="00986188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0BB8F7C2" w14:textId="77777777" w:rsidR="00986188" w:rsidRDefault="00986188" w:rsidP="00986188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003D1BA4" w14:textId="77777777" w:rsidTr="00F53080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9281731" w14:textId="0ABABFB0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 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A2B604F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58042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20E830C" w14:textId="4D1A8DD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46611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11C651CF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0C733333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435A00D9" w14:textId="5DCE02A0" w:rsidR="00986188" w:rsidRDefault="002A78E5" w:rsidP="00986188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6EDF6D5B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E1A4B27" w14:textId="77777777" w:rsidTr="00016ADB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A7FD7D0" w14:textId="1FF10AB7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pracy/współpracy z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podmiotem będącym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z osobą będącą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39F457A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12825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5870773" w14:textId="2039442C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81868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3835AC28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47407063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1C20217" w14:textId="000879E1" w:rsidR="00986188" w:rsidRDefault="002A78E5" w:rsidP="00986188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1AD70DFD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10435332" w14:textId="77777777" w:rsidTr="001F5D2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E2458C4" w14:textId="0FF71015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</w:t>
                  </w:r>
                  <w:r w:rsidRPr="0025076F"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 podmiotu prowadzącego działalność konkurencyjną </w:t>
                  </w:r>
                  <w:r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w stosunku do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u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839D127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12771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36DFFAB" w14:textId="1D19991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8922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4DF5F9E5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70809790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025318" w14:paraId="0001866E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01DB5D97" w14:textId="657A9441" w:rsidR="00986188" w:rsidRPr="00025318" w:rsidRDefault="002A78E5" w:rsidP="00986188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 konkurencyjne,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57A214B7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A78E5" w:rsidRPr="00A44574" w14:paraId="5AA6CA6E" w14:textId="77777777" w:rsidTr="002601AA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20A50176" w14:textId="7D0550D2" w:rsidR="002A78E5" w:rsidRDefault="002A78E5" w:rsidP="002A78E5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moja aktywność społeczna rodzi konflikt interesów wobec działalności podmiotu, w którym pełnię/będę pełnić funkcję.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29EC3ED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41648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535BE71" w14:textId="2FCF2F52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0220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5A261EF0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5806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9D7E632" w14:textId="0E69699C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07242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4E1AB18E" w14:textId="77777777" w:rsidTr="00447268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418BA0C3" w14:textId="0E20D9C9" w:rsidR="002A78E5" w:rsidRDefault="002A78E5" w:rsidP="007275C8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 w:rsidRPr="00D06F36">
                    <w:rPr>
                      <w:sz w:val="24"/>
                      <w:szCs w:val="24"/>
                      <w:lang w:eastAsia="pl-PL"/>
                    </w:rPr>
                    <w:t>Pełnię lub pełniłem/</w:t>
                  </w:r>
                  <w:proofErr w:type="spellStart"/>
                  <w:r w:rsidRPr="00D06F36">
                    <w:rPr>
                      <w:sz w:val="24"/>
                      <w:szCs w:val="24"/>
                      <w:lang w:eastAsia="pl-PL"/>
                    </w:rPr>
                    <w:t>am</w:t>
                  </w:r>
                  <w:proofErr w:type="spellEnd"/>
                  <w:r w:rsidRPr="00D06F36">
                    <w:rPr>
                      <w:sz w:val="24"/>
                      <w:szCs w:val="24"/>
                      <w:lang w:eastAsia="pl-PL"/>
                    </w:rPr>
                    <w:t xml:space="preserve"> obowiązki w organach innych podmiotów.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9B7A9F1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926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4A33561" w14:textId="05FF43BE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13761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5E32FD71" w14:textId="77777777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23545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4438A3B" w14:textId="2D7206BF" w:rsidR="002A78E5" w:rsidRDefault="00A32DFA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501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D06F36" w14:paraId="114B084A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7D6EC0D2" w14:textId="5B3EB213" w:rsidR="00D06F36" w:rsidRDefault="002A78E5" w:rsidP="00D06F3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D06F36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 (z uwzględnieniem informacji o </w:t>
                  </w:r>
                  <w:r w:rsidR="00D06F3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uzyskaniu lub odmowie udzielenia absolutorium)</w:t>
                  </w:r>
                  <w:r w:rsidR="00D06F36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1CE827C9" w14:textId="77777777" w:rsidR="00D06F36" w:rsidRPr="00D06F36" w:rsidRDefault="00D06F36" w:rsidP="00D06F36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D68ECFE" w14:textId="77777777" w:rsidR="002E6C37" w:rsidRPr="008274BE" w:rsidRDefault="002E6C37" w:rsidP="008274BE">
            <w:pPr>
              <w:rPr>
                <w:sz w:val="24"/>
              </w:rPr>
            </w:pPr>
          </w:p>
          <w:p w14:paraId="5ED1D8F3" w14:textId="77777777" w:rsidR="00986188" w:rsidRDefault="00986188" w:rsidP="002D38E4">
            <w:pPr>
              <w:ind w:firstLine="708"/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838"/>
            </w:tblGrid>
            <w:tr w:rsidR="002E6C37" w:rsidRPr="00A44574" w14:paraId="1E5F1C38" w14:textId="77777777" w:rsidTr="008274BE">
              <w:tc>
                <w:tcPr>
                  <w:tcW w:w="3114" w:type="dxa"/>
                  <w:shd w:val="clear" w:color="auto" w:fill="E7E6E6" w:themeFill="background2"/>
                </w:tcPr>
                <w:p w14:paraId="4F555EC4" w14:textId="75ACDC14" w:rsidR="002E6C37" w:rsidRPr="00A44574" w:rsidRDefault="002E6C37" w:rsidP="002E6C37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lastRenderedPageBreak/>
                    <w:t>Data i podpis kandydata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92169E9" w14:textId="77777777" w:rsidR="002E6C37" w:rsidRDefault="002E6C37" w:rsidP="002E6C37">
                  <w:pPr>
                    <w:rPr>
                      <w:sz w:val="24"/>
                      <w:szCs w:val="24"/>
                    </w:rPr>
                  </w:pPr>
                </w:p>
                <w:p w14:paraId="31E8C7EB" w14:textId="77777777" w:rsidR="002E6C37" w:rsidRDefault="002E6C37" w:rsidP="002E6C37">
                  <w:pPr>
                    <w:rPr>
                      <w:sz w:val="24"/>
                      <w:szCs w:val="24"/>
                    </w:rPr>
                  </w:pPr>
                </w:p>
                <w:p w14:paraId="4A4A45A8" w14:textId="77777777" w:rsidR="002E6C37" w:rsidRPr="00A44574" w:rsidRDefault="002E6C37" w:rsidP="002E6C3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8B046DE" w14:textId="20685D59" w:rsidR="002E6C37" w:rsidRPr="00FB705E" w:rsidRDefault="002E6C37" w:rsidP="002D38E4">
            <w:pPr>
              <w:ind w:firstLine="708"/>
              <w:rPr>
                <w:sz w:val="2"/>
              </w:rPr>
            </w:pPr>
          </w:p>
        </w:tc>
      </w:tr>
    </w:tbl>
    <w:p w14:paraId="416B358D" w14:textId="77777777" w:rsidR="00986188" w:rsidRDefault="00986188" w:rsidP="00353262">
      <w:pPr>
        <w:pStyle w:val="Default"/>
      </w:pPr>
    </w:p>
    <w:p w14:paraId="666B7662" w14:textId="77777777" w:rsidR="001F5D26" w:rsidRDefault="001F5D26">
      <w: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188" w14:paraId="5A2BDA1F" w14:textId="77777777" w:rsidTr="002D38E4">
        <w:tc>
          <w:tcPr>
            <w:tcW w:w="9062" w:type="dxa"/>
            <w:shd w:val="clear" w:color="auto" w:fill="E7E6E6" w:themeFill="background2"/>
          </w:tcPr>
          <w:p w14:paraId="18CBB6AD" w14:textId="7A4C8774" w:rsidR="00986188" w:rsidRPr="008274BE" w:rsidRDefault="00986188" w:rsidP="002D38E4">
            <w:pPr>
              <w:rPr>
                <w:b/>
                <w:sz w:val="24"/>
                <w:szCs w:val="24"/>
              </w:rPr>
            </w:pPr>
            <w:r w:rsidRPr="008274BE">
              <w:rPr>
                <w:b/>
                <w:sz w:val="24"/>
                <w:szCs w:val="24"/>
              </w:rPr>
              <w:lastRenderedPageBreak/>
              <w:t xml:space="preserve">SEKCJA 2 – wypełnia </w:t>
            </w:r>
            <w:r w:rsidR="00A13A0D">
              <w:rPr>
                <w:b/>
                <w:sz w:val="24"/>
                <w:szCs w:val="24"/>
              </w:rPr>
              <w:t>Komitet ds. Wynagrodzeń i Nominacji</w:t>
            </w:r>
          </w:p>
        </w:tc>
      </w:tr>
      <w:tr w:rsidR="00986188" w14:paraId="792D89CA" w14:textId="77777777" w:rsidTr="008274BE">
        <w:trPr>
          <w:trHeight w:val="2858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3127"/>
              <w:gridCol w:w="3265"/>
              <w:gridCol w:w="1868"/>
            </w:tblGrid>
            <w:tr w:rsidR="008274BE" w:rsidRPr="008274BE" w14:paraId="512DA70E" w14:textId="77777777" w:rsidTr="00CE7943"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57AADEAE" w14:textId="55D1EEA8" w:rsidR="008274BE" w:rsidRPr="00CE7943" w:rsidRDefault="008274BE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b/>
                      <w:sz w:val="24"/>
                      <w:szCs w:val="24"/>
                    </w:rPr>
                    <w:t xml:space="preserve">Przyjęte rozwiązania w zakresie </w:t>
                  </w:r>
                  <w:r w:rsidR="00CE7943" w:rsidRPr="00CE7943">
                    <w:rPr>
                      <w:b/>
                      <w:sz w:val="24"/>
                      <w:szCs w:val="24"/>
                    </w:rPr>
                    <w:t>zarządzania zidentyfikowanymi konfliktami</w:t>
                  </w:r>
                  <w:r w:rsidRPr="00CE7943">
                    <w:rPr>
                      <w:b/>
                      <w:sz w:val="24"/>
                      <w:szCs w:val="24"/>
                    </w:rPr>
                    <w:t xml:space="preserve"> interesów</w:t>
                  </w:r>
                </w:p>
              </w:tc>
            </w:tr>
            <w:tr w:rsidR="00EF5E3F" w:rsidRPr="008274BE" w14:paraId="4F0BA8E9" w14:textId="2555FF4B" w:rsidTr="00EF5E3F">
              <w:tc>
                <w:tcPr>
                  <w:tcW w:w="576" w:type="dxa"/>
                  <w:shd w:val="clear" w:color="auto" w:fill="E7E6E6" w:themeFill="background2"/>
                </w:tcPr>
                <w:p w14:paraId="130F5A66" w14:textId="7B7EEB30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t>Lp.</w:t>
                  </w:r>
                </w:p>
              </w:tc>
              <w:tc>
                <w:tcPr>
                  <w:tcW w:w="3127" w:type="dxa"/>
                  <w:shd w:val="clear" w:color="auto" w:fill="E7E6E6" w:themeFill="background2"/>
                </w:tcPr>
                <w:p w14:paraId="6F2F9691" w14:textId="7F19F440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Zidentyfikowana nieprawidłowość:</w:t>
                  </w:r>
                </w:p>
              </w:tc>
              <w:tc>
                <w:tcPr>
                  <w:tcW w:w="3265" w:type="dxa"/>
                  <w:shd w:val="clear" w:color="auto" w:fill="E7E6E6" w:themeFill="background2"/>
                </w:tcPr>
                <w:p w14:paraId="0FB02CF8" w14:textId="5563B966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Przyjęte rozwiązania</w:t>
                  </w:r>
                  <w:r>
                    <w:rPr>
                      <w:sz w:val="24"/>
                      <w:szCs w:val="24"/>
                    </w:rPr>
                    <w:t xml:space="preserve"> w zakresie zarządzania:</w:t>
                  </w:r>
                </w:p>
              </w:tc>
              <w:tc>
                <w:tcPr>
                  <w:tcW w:w="1868" w:type="dxa"/>
                  <w:shd w:val="clear" w:color="auto" w:fill="E7E6E6" w:themeFill="background2"/>
                </w:tcPr>
                <w:p w14:paraId="74B9D5F8" w14:textId="6007FBD7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rozwiązanie jest skuteczne?</w:t>
                  </w:r>
                </w:p>
              </w:tc>
            </w:tr>
            <w:sdt>
              <w:sdtPr>
                <w:rPr>
                  <w:b/>
                  <w:sz w:val="24"/>
                  <w:szCs w:val="24"/>
                </w:rPr>
                <w:id w:val="1573157913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85969492"/>
                  </w:sdtPr>
                  <w:sdtEndPr>
                    <w:rPr>
                      <w:b w:val="0"/>
                    </w:rPr>
                  </w:sdtEndPr>
                  <w:sdtContent>
                    <w:tr w:rsidR="00EF5E3F" w:rsidRPr="008274BE" w14:paraId="1D51357F" w14:textId="5C6FF979" w:rsidTr="00EF5E3F">
                      <w:trPr>
                        <w:trHeight w:val="269"/>
                      </w:trPr>
                      <w:tc>
                        <w:tcPr>
                          <w:tcW w:w="576" w:type="dxa"/>
                          <w:shd w:val="clear" w:color="auto" w:fill="E7E6E6" w:themeFill="background2"/>
                        </w:tcPr>
                        <w:p w14:paraId="1EC8EDA2" w14:textId="026D1C46" w:rsidR="00EF5E3F" w:rsidRPr="00CE7943" w:rsidRDefault="00EF5E3F" w:rsidP="00CE794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7"/>
                            </w:num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127" w:type="dxa"/>
                          <w:shd w:val="clear" w:color="auto" w:fill="FFFFFF" w:themeFill="background1"/>
                        </w:tcPr>
                        <w:p w14:paraId="4EC287F3" w14:textId="7115CA5C" w:rsidR="00EF5E3F" w:rsidRPr="00CE7943" w:rsidRDefault="00EF5E3F" w:rsidP="008274B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5" w:type="dxa"/>
                          <w:shd w:val="clear" w:color="auto" w:fill="FFFFFF" w:themeFill="background1"/>
                        </w:tcPr>
                        <w:p w14:paraId="332A11FB" w14:textId="50B9559A" w:rsidR="00EF5E3F" w:rsidRPr="00CE7943" w:rsidRDefault="00EF5E3F" w:rsidP="008274B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68" w:type="dxa"/>
                          <w:shd w:val="clear" w:color="auto" w:fill="FFFFFF" w:themeFill="background1"/>
                          <w:vAlign w:val="center"/>
                        </w:tcPr>
                        <w:p w14:paraId="5C558A9E" w14:textId="72F4F5AE" w:rsidR="00EF5E3F" w:rsidRPr="008274BE" w:rsidRDefault="00A32DFA" w:rsidP="00EF5E3F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359797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F5E3F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EF5E3F" w:rsidRPr="008274BE">
                            <w:rPr>
                              <w:sz w:val="24"/>
                              <w:szCs w:val="24"/>
                            </w:rPr>
                            <w:t xml:space="preserve"> tak</w:t>
                          </w:r>
                        </w:p>
                        <w:p w14:paraId="17E64BD3" w14:textId="0143003F" w:rsidR="00EF5E3F" w:rsidRPr="00CE7943" w:rsidRDefault="00A32DFA" w:rsidP="00EF5E3F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719166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F5E3F" w:rsidRPr="008274BE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EF5E3F" w:rsidRPr="008274BE">
                            <w:rPr>
                              <w:sz w:val="24"/>
                              <w:szCs w:val="24"/>
                            </w:rPr>
                            <w:t xml:space="preserve"> nie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1A5A88CC" w14:textId="77777777" w:rsidR="008274BE" w:rsidRPr="008274BE" w:rsidRDefault="008274B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986188" w:rsidRPr="008274BE" w14:paraId="0EB6F3EA" w14:textId="77777777" w:rsidTr="00CE7943">
              <w:tc>
                <w:tcPr>
                  <w:tcW w:w="8836" w:type="dxa"/>
                  <w:gridSpan w:val="3"/>
                  <w:shd w:val="clear" w:color="auto" w:fill="E7E6E6" w:themeFill="background2"/>
                </w:tcPr>
                <w:p w14:paraId="67965E92" w14:textId="64F57821" w:rsidR="00986188" w:rsidRPr="008274BE" w:rsidRDefault="00986188" w:rsidP="008274BE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8274BE">
                    <w:rPr>
                      <w:b/>
                      <w:sz w:val="24"/>
                      <w:szCs w:val="24"/>
                    </w:rPr>
                    <w:t xml:space="preserve">Podsumowanie oceny </w:t>
                  </w:r>
                </w:p>
              </w:tc>
            </w:tr>
            <w:tr w:rsidR="00986188" w:rsidRPr="008274BE" w14:paraId="70521D43" w14:textId="77777777" w:rsidTr="00CE7943">
              <w:tc>
                <w:tcPr>
                  <w:tcW w:w="7043" w:type="dxa"/>
                  <w:gridSpan w:val="2"/>
                  <w:shd w:val="clear" w:color="auto" w:fill="E7E6E6" w:themeFill="background2"/>
                </w:tcPr>
                <w:p w14:paraId="1BB80890" w14:textId="31BFA6F4" w:rsidR="00986188" w:rsidRPr="008274BE" w:rsidRDefault="00986188" w:rsidP="00986188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8274BE">
                    <w:rPr>
                      <w:sz w:val="24"/>
                      <w:szCs w:val="24"/>
                    </w:rPr>
                    <w:t xml:space="preserve">Przedstawione przez kandydata w niniejszym formularzu informacje wpływają negatywnie na ocenę jego niezależności osądu w aspekcie występowania ryzyka konfliktu interesów, pod kątem odpowiedniości do powołania na stanowisko członka </w:t>
                  </w:r>
                  <w:r w:rsidR="0040193E">
                    <w:rPr>
                      <w:sz w:val="24"/>
                      <w:szCs w:val="24"/>
                    </w:rPr>
                    <w:t>Zarządu BOŚ S.A</w:t>
                  </w:r>
                  <w:r w:rsidRPr="008274BE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7E2D4AC2" w14:textId="1975C68F" w:rsidR="00986188" w:rsidRPr="008274BE" w:rsidRDefault="00A32DFA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08101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6188" w:rsidRPr="008274BE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86188" w:rsidRPr="008274B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A99FB80" w14:textId="77777777" w:rsidR="00986188" w:rsidRPr="008274BE" w:rsidRDefault="00A32DFA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694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6188" w:rsidRPr="008274BE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86188" w:rsidRPr="008274B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86188" w:rsidRPr="008274BE" w14:paraId="09D4C197" w14:textId="77777777" w:rsidTr="00CE7943">
              <w:tc>
                <w:tcPr>
                  <w:tcW w:w="3070" w:type="dxa"/>
                  <w:shd w:val="clear" w:color="auto" w:fill="E7E6E6" w:themeFill="background2"/>
                </w:tcPr>
                <w:p w14:paraId="19398349" w14:textId="2A3F281E" w:rsidR="00986188" w:rsidRPr="008274BE" w:rsidRDefault="00986188" w:rsidP="00986188">
                  <w:pPr>
                    <w:jc w:val="both"/>
                    <w:rPr>
                      <w:sz w:val="24"/>
                      <w:szCs w:val="24"/>
                    </w:rPr>
                  </w:pPr>
                  <w:r w:rsidRPr="008274BE">
                    <w:rPr>
                      <w:sz w:val="24"/>
                      <w:szCs w:val="24"/>
                    </w:rPr>
                    <w:t xml:space="preserve">Data i podpis </w:t>
                  </w:r>
                  <w:r w:rsidR="0040193E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766" w:type="dxa"/>
                  <w:gridSpan w:val="2"/>
                  <w:shd w:val="clear" w:color="auto" w:fill="FFFFFF" w:themeFill="background1"/>
                </w:tcPr>
                <w:p w14:paraId="4E6E4962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  <w:p w14:paraId="7802017A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  <w:p w14:paraId="7FFF8D18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4F52F0" w14:textId="77777777" w:rsidR="00986188" w:rsidRPr="008274BE" w:rsidRDefault="00986188" w:rsidP="002D38E4">
            <w:pPr>
              <w:rPr>
                <w:sz w:val="24"/>
                <w:szCs w:val="24"/>
              </w:rPr>
            </w:pPr>
          </w:p>
        </w:tc>
      </w:tr>
    </w:tbl>
    <w:p w14:paraId="219AAC23" w14:textId="1624F597" w:rsidR="005F35D4" w:rsidRDefault="005F35D4">
      <w:pPr>
        <w:pStyle w:val="Default"/>
      </w:pPr>
    </w:p>
    <w:p w14:paraId="22EE6B23" w14:textId="5208192F" w:rsidR="00871DBC" w:rsidRDefault="00871DBC" w:rsidP="00353262">
      <w:pPr>
        <w:pStyle w:val="Default"/>
      </w:pPr>
    </w:p>
    <w:p w14:paraId="75D8A1A7" w14:textId="4D219FB8" w:rsidR="00233ACC" w:rsidRDefault="00233ACC"/>
    <w:sectPr w:rsidR="00233ACC" w:rsidSect="009D0376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DF5D" w14:textId="77777777" w:rsidR="00E842A7" w:rsidRDefault="00E842A7" w:rsidP="00233ACC">
      <w:pPr>
        <w:spacing w:after="0" w:line="240" w:lineRule="auto"/>
      </w:pPr>
      <w:r>
        <w:separator/>
      </w:r>
    </w:p>
  </w:endnote>
  <w:endnote w:type="continuationSeparator" w:id="0">
    <w:p w14:paraId="73AFAC98" w14:textId="77777777" w:rsidR="00E842A7" w:rsidRDefault="00E842A7" w:rsidP="00233ACC">
      <w:pPr>
        <w:spacing w:after="0" w:line="240" w:lineRule="auto"/>
      </w:pPr>
      <w:r>
        <w:continuationSeparator/>
      </w:r>
    </w:p>
  </w:endnote>
  <w:endnote w:type="continuationNotice" w:id="1">
    <w:p w14:paraId="22598EEE" w14:textId="77777777" w:rsidR="00E842A7" w:rsidRDefault="00E84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7F5C" w14:textId="70198E8D" w:rsidR="00233ACC" w:rsidRDefault="00233ACC" w:rsidP="00233ACC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37147">
          <w:rPr>
            <w:noProof/>
          </w:rPr>
          <w:t>1</w:t>
        </w:r>
        <w:r>
          <w:fldChar w:fldCharType="end"/>
        </w:r>
        <w:r>
          <w:t>/</w:t>
        </w:r>
        <w:r w:rsidR="00A32DFA">
          <w:fldChar w:fldCharType="begin"/>
        </w:r>
        <w:r w:rsidR="00A32DFA">
          <w:instrText xml:space="preserve"> NUMPAGES  \* Arabic  \* MERGEFORMAT </w:instrText>
        </w:r>
        <w:r w:rsidR="00A32DFA">
          <w:fldChar w:fldCharType="separate"/>
        </w:r>
        <w:r w:rsidR="00837147">
          <w:rPr>
            <w:noProof/>
          </w:rPr>
          <w:t>5</w:t>
        </w:r>
        <w:r w:rsidR="00A32DFA">
          <w:rPr>
            <w:noProof/>
          </w:rPr>
          <w:fldChar w:fldCharType="end"/>
        </w:r>
      </w:sdtContent>
    </w:sdt>
  </w:p>
  <w:p w14:paraId="62FCF9C7" w14:textId="77777777" w:rsidR="00233ACC" w:rsidRDefault="00233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6F0E" w14:textId="77777777" w:rsidR="00E842A7" w:rsidRDefault="00E842A7" w:rsidP="00233ACC">
      <w:pPr>
        <w:spacing w:after="0" w:line="240" w:lineRule="auto"/>
      </w:pPr>
      <w:r>
        <w:separator/>
      </w:r>
    </w:p>
  </w:footnote>
  <w:footnote w:type="continuationSeparator" w:id="0">
    <w:p w14:paraId="4D63B7B2" w14:textId="77777777" w:rsidR="00E842A7" w:rsidRDefault="00E842A7" w:rsidP="00233ACC">
      <w:pPr>
        <w:spacing w:after="0" w:line="240" w:lineRule="auto"/>
      </w:pPr>
      <w:r>
        <w:continuationSeparator/>
      </w:r>
    </w:p>
  </w:footnote>
  <w:footnote w:type="continuationNotice" w:id="1">
    <w:p w14:paraId="401ECB09" w14:textId="77777777" w:rsidR="00E842A7" w:rsidRDefault="00E842A7">
      <w:pPr>
        <w:spacing w:after="0" w:line="240" w:lineRule="auto"/>
      </w:pPr>
    </w:p>
  </w:footnote>
  <w:footnote w:id="2">
    <w:p w14:paraId="39CB8DCF" w14:textId="1C49E77E" w:rsidR="00C968C2" w:rsidRDefault="00C968C2">
      <w:pPr>
        <w:pStyle w:val="Tekstprzypisudolnego"/>
      </w:pPr>
      <w:r>
        <w:rPr>
          <w:rStyle w:val="Odwoanieprzypisudolnego"/>
        </w:rPr>
        <w:footnoteRef/>
      </w:r>
      <w:r>
        <w:t xml:space="preserve"> Niezależnie od ustroju majątkowego, w tym np. rozdzielności majątkowej </w:t>
      </w:r>
    </w:p>
  </w:footnote>
  <w:footnote w:id="3">
    <w:p w14:paraId="0ECA617A" w14:textId="275306E4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Osoba bliska w rozumieniu niniejszego kwestionariusza – to małżonek, osoba pozostająca we wspólnym pożyciu, krewny, powinowaty do drugiego stopnia, a także osoba pozostająca z kandydatem w stosunku przysposobienia, opieki lub kurateli.</w:t>
      </w:r>
    </w:p>
  </w:footnote>
  <w:footnote w:id="4">
    <w:p w14:paraId="050A326E" w14:textId="6C2E7270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Współpraca w rozumieniu niniejszego kwestionariusza – to współpraca na zasadach innych niż umowa o pracę, np. umowa zlecenia, umowa o dzieło, inna umowa cywilnoprawna.</w:t>
      </w:r>
    </w:p>
  </w:footnote>
  <w:footnote w:id="5">
    <w:p w14:paraId="733D66C5" w14:textId="2FB64E0F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Istotny kontrahent w rozumieniu niniejszego kwestionariusza – to np. istotny dostawca usług, firma konsultingowa.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E312" w14:textId="20E17799" w:rsidR="00501790" w:rsidRPr="00D72237" w:rsidRDefault="00501790" w:rsidP="00501790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44C64B19" wp14:editId="063BE4D0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</w:t>
    </w:r>
    <w:r w:rsidRPr="00D72237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6</w:t>
    </w:r>
    <w:r w:rsidRPr="00D72237">
      <w:rPr>
        <w:bCs/>
        <w:sz w:val="20"/>
        <w:szCs w:val="20"/>
      </w:rPr>
      <w:t xml:space="preserve"> do Formularza (…), </w:t>
    </w:r>
  </w:p>
  <w:p w14:paraId="139326F9" w14:textId="77777777" w:rsidR="00501790" w:rsidRPr="00D72237" w:rsidRDefault="00501790" w:rsidP="00501790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0F4AD47C" w14:textId="4F0CD49D" w:rsidR="00501790" w:rsidRPr="00D72237" w:rsidRDefault="00501790" w:rsidP="00501790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     wprowadzonej Uchwałą Nr </w:t>
    </w:r>
    <w:r w:rsidR="00A32DFA">
      <w:rPr>
        <w:bCs/>
        <w:sz w:val="20"/>
        <w:szCs w:val="20"/>
      </w:rPr>
      <w:t>1</w:t>
    </w:r>
    <w:r w:rsidRPr="00D72237">
      <w:rPr>
        <w:bCs/>
        <w:sz w:val="20"/>
        <w:szCs w:val="20"/>
      </w:rPr>
      <w:t>/202</w:t>
    </w:r>
    <w:r w:rsidR="00C37F6B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</w:t>
    </w:r>
    <w:r w:rsidR="00A32DFA">
      <w:rPr>
        <w:bCs/>
        <w:sz w:val="20"/>
        <w:szCs w:val="20"/>
      </w:rPr>
      <w:t xml:space="preserve"> 31.01.</w:t>
    </w:r>
    <w:r w:rsidRPr="00D72237">
      <w:rPr>
        <w:bCs/>
        <w:sz w:val="20"/>
        <w:szCs w:val="20"/>
      </w:rPr>
      <w:t>202</w:t>
    </w:r>
    <w:r w:rsidR="00C37F6B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0AE6375F" w14:textId="77777777" w:rsidR="00233ACC" w:rsidRPr="00501790" w:rsidRDefault="00233ACC" w:rsidP="00501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C3B"/>
    <w:multiLevelType w:val="hybridMultilevel"/>
    <w:tmpl w:val="CD7A7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901D6"/>
    <w:multiLevelType w:val="hybridMultilevel"/>
    <w:tmpl w:val="3216B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254"/>
    <w:multiLevelType w:val="hybridMultilevel"/>
    <w:tmpl w:val="183C2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00FA"/>
    <w:multiLevelType w:val="hybridMultilevel"/>
    <w:tmpl w:val="5E38F4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3D0B"/>
    <w:multiLevelType w:val="hybridMultilevel"/>
    <w:tmpl w:val="750E3BC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E506F"/>
    <w:multiLevelType w:val="hybridMultilevel"/>
    <w:tmpl w:val="F4DC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125417">
    <w:abstractNumId w:val="6"/>
  </w:num>
  <w:num w:numId="2" w16cid:durableId="1599948543">
    <w:abstractNumId w:val="5"/>
  </w:num>
  <w:num w:numId="3" w16cid:durableId="1972445179">
    <w:abstractNumId w:val="4"/>
  </w:num>
  <w:num w:numId="4" w16cid:durableId="1753044235">
    <w:abstractNumId w:val="3"/>
  </w:num>
  <w:num w:numId="5" w16cid:durableId="1835143057">
    <w:abstractNumId w:val="1"/>
  </w:num>
  <w:num w:numId="6" w16cid:durableId="849680039">
    <w:abstractNumId w:val="2"/>
  </w:num>
  <w:num w:numId="7" w16cid:durableId="985402058">
    <w:abstractNumId w:val="7"/>
  </w:num>
  <w:num w:numId="8" w16cid:durableId="118917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17"/>
    <w:rsid w:val="00006C26"/>
    <w:rsid w:val="00025318"/>
    <w:rsid w:val="00033115"/>
    <w:rsid w:val="000852A4"/>
    <w:rsid w:val="00086FFF"/>
    <w:rsid w:val="000F119A"/>
    <w:rsid w:val="000F7239"/>
    <w:rsid w:val="00105DA2"/>
    <w:rsid w:val="001075CF"/>
    <w:rsid w:val="001507C3"/>
    <w:rsid w:val="00164E40"/>
    <w:rsid w:val="001754FC"/>
    <w:rsid w:val="0018714F"/>
    <w:rsid w:val="001F29A2"/>
    <w:rsid w:val="001F30B4"/>
    <w:rsid w:val="001F5D26"/>
    <w:rsid w:val="002227E8"/>
    <w:rsid w:val="00233ACC"/>
    <w:rsid w:val="00242472"/>
    <w:rsid w:val="0025076F"/>
    <w:rsid w:val="00281577"/>
    <w:rsid w:val="00295926"/>
    <w:rsid w:val="002A78E5"/>
    <w:rsid w:val="002B06D3"/>
    <w:rsid w:val="002B1670"/>
    <w:rsid w:val="002E39DE"/>
    <w:rsid w:val="002E6C37"/>
    <w:rsid w:val="002F6993"/>
    <w:rsid w:val="003071C1"/>
    <w:rsid w:val="003137B9"/>
    <w:rsid w:val="003275AA"/>
    <w:rsid w:val="003310CD"/>
    <w:rsid w:val="00347720"/>
    <w:rsid w:val="00353262"/>
    <w:rsid w:val="00366533"/>
    <w:rsid w:val="00372F17"/>
    <w:rsid w:val="00376631"/>
    <w:rsid w:val="003C52FA"/>
    <w:rsid w:val="003C58CB"/>
    <w:rsid w:val="003C669C"/>
    <w:rsid w:val="003D495B"/>
    <w:rsid w:val="003E3FE9"/>
    <w:rsid w:val="003F4B4E"/>
    <w:rsid w:val="0040193E"/>
    <w:rsid w:val="00405EE8"/>
    <w:rsid w:val="0041069A"/>
    <w:rsid w:val="0044037C"/>
    <w:rsid w:val="0047601C"/>
    <w:rsid w:val="00481902"/>
    <w:rsid w:val="00493D12"/>
    <w:rsid w:val="0049799F"/>
    <w:rsid w:val="004A290A"/>
    <w:rsid w:val="004D3DC2"/>
    <w:rsid w:val="004E0358"/>
    <w:rsid w:val="00501790"/>
    <w:rsid w:val="0050239E"/>
    <w:rsid w:val="0051291C"/>
    <w:rsid w:val="00527C80"/>
    <w:rsid w:val="00541D68"/>
    <w:rsid w:val="0054399C"/>
    <w:rsid w:val="00544099"/>
    <w:rsid w:val="005605E7"/>
    <w:rsid w:val="005705E9"/>
    <w:rsid w:val="00571962"/>
    <w:rsid w:val="005723B3"/>
    <w:rsid w:val="005A297A"/>
    <w:rsid w:val="005F35D4"/>
    <w:rsid w:val="005F7275"/>
    <w:rsid w:val="006038E2"/>
    <w:rsid w:val="00617E05"/>
    <w:rsid w:val="00665CD7"/>
    <w:rsid w:val="006A65EE"/>
    <w:rsid w:val="006C1F04"/>
    <w:rsid w:val="006C6758"/>
    <w:rsid w:val="006D1A18"/>
    <w:rsid w:val="006D2F2F"/>
    <w:rsid w:val="006D5ECE"/>
    <w:rsid w:val="006F443E"/>
    <w:rsid w:val="00711879"/>
    <w:rsid w:val="00711A01"/>
    <w:rsid w:val="007275C8"/>
    <w:rsid w:val="00733F96"/>
    <w:rsid w:val="00747441"/>
    <w:rsid w:val="00754840"/>
    <w:rsid w:val="007565E1"/>
    <w:rsid w:val="00771458"/>
    <w:rsid w:val="00782ED5"/>
    <w:rsid w:val="0079134E"/>
    <w:rsid w:val="007B0F5B"/>
    <w:rsid w:val="007D4020"/>
    <w:rsid w:val="00813CD5"/>
    <w:rsid w:val="008274BE"/>
    <w:rsid w:val="008307FC"/>
    <w:rsid w:val="00837147"/>
    <w:rsid w:val="00871DBC"/>
    <w:rsid w:val="00897D35"/>
    <w:rsid w:val="008B573E"/>
    <w:rsid w:val="008D4F57"/>
    <w:rsid w:val="008F11E5"/>
    <w:rsid w:val="00916259"/>
    <w:rsid w:val="0098519E"/>
    <w:rsid w:val="00985455"/>
    <w:rsid w:val="00986188"/>
    <w:rsid w:val="009947AE"/>
    <w:rsid w:val="009A2CB8"/>
    <w:rsid w:val="009C3BE2"/>
    <w:rsid w:val="009C6C0D"/>
    <w:rsid w:val="009D0376"/>
    <w:rsid w:val="009E2DF7"/>
    <w:rsid w:val="009E3146"/>
    <w:rsid w:val="00A078F0"/>
    <w:rsid w:val="00A10C6C"/>
    <w:rsid w:val="00A11BDC"/>
    <w:rsid w:val="00A13A0D"/>
    <w:rsid w:val="00A32DFA"/>
    <w:rsid w:val="00A46E11"/>
    <w:rsid w:val="00A666FC"/>
    <w:rsid w:val="00A7386A"/>
    <w:rsid w:val="00AA1A96"/>
    <w:rsid w:val="00AB60DA"/>
    <w:rsid w:val="00AB7CDE"/>
    <w:rsid w:val="00AC65A0"/>
    <w:rsid w:val="00AF456D"/>
    <w:rsid w:val="00AF79A4"/>
    <w:rsid w:val="00B41BFC"/>
    <w:rsid w:val="00B61C49"/>
    <w:rsid w:val="00B9604A"/>
    <w:rsid w:val="00B96093"/>
    <w:rsid w:val="00BD2DCF"/>
    <w:rsid w:val="00C22EA7"/>
    <w:rsid w:val="00C37F6B"/>
    <w:rsid w:val="00C706E4"/>
    <w:rsid w:val="00C713A1"/>
    <w:rsid w:val="00C968C2"/>
    <w:rsid w:val="00CA0E28"/>
    <w:rsid w:val="00CB205E"/>
    <w:rsid w:val="00CC74A0"/>
    <w:rsid w:val="00CD76D5"/>
    <w:rsid w:val="00CE77BB"/>
    <w:rsid w:val="00CE7943"/>
    <w:rsid w:val="00CF47F8"/>
    <w:rsid w:val="00D06F36"/>
    <w:rsid w:val="00D076C4"/>
    <w:rsid w:val="00D162DC"/>
    <w:rsid w:val="00D93616"/>
    <w:rsid w:val="00D96BDF"/>
    <w:rsid w:val="00E0194F"/>
    <w:rsid w:val="00E171F3"/>
    <w:rsid w:val="00E51C04"/>
    <w:rsid w:val="00E57211"/>
    <w:rsid w:val="00E80C17"/>
    <w:rsid w:val="00E80C50"/>
    <w:rsid w:val="00E842A7"/>
    <w:rsid w:val="00E95CD1"/>
    <w:rsid w:val="00ED4595"/>
    <w:rsid w:val="00EE4161"/>
    <w:rsid w:val="00EF5E3F"/>
    <w:rsid w:val="00F10A03"/>
    <w:rsid w:val="00F12C21"/>
    <w:rsid w:val="00F22FD0"/>
    <w:rsid w:val="00F32B6A"/>
    <w:rsid w:val="00F63244"/>
    <w:rsid w:val="00F679F1"/>
    <w:rsid w:val="00F70111"/>
    <w:rsid w:val="00F72598"/>
    <w:rsid w:val="00FA3434"/>
    <w:rsid w:val="00FB5F7B"/>
    <w:rsid w:val="00FB7784"/>
    <w:rsid w:val="00FC5115"/>
    <w:rsid w:val="00FD0469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FCC23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C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1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CC"/>
  </w:style>
  <w:style w:type="paragraph" w:styleId="Stopka">
    <w:name w:val="footer"/>
    <w:basedOn w:val="Normalny"/>
    <w:link w:val="Stopka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CC"/>
  </w:style>
  <w:style w:type="table" w:styleId="Tabela-Siatka">
    <w:name w:val="Table Grid"/>
    <w:basedOn w:val="Standardowy"/>
    <w:uiPriority w:val="39"/>
    <w:rsid w:val="00C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C8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8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274BE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CE79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3AB74-C85A-440C-92F4-72F4AE2A6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DDD5-FC97-40E6-9C3B-5E1817B1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E1FD3-3723-4CB2-BFAF-5A4DBC02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25F49C-AEC0-4711-B092-AC602EEF0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6</cp:revision>
  <cp:lastPrinted>2019-10-23T14:17:00Z</cp:lastPrinted>
  <dcterms:created xsi:type="dcterms:W3CDTF">2023-10-17T11:55:00Z</dcterms:created>
  <dcterms:modified xsi:type="dcterms:W3CDTF">2024-02-05T13:06:00Z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2023-10-17T11:54:59Z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fdcc51f3-156e-42af-b8c6-682ea4c14625</vt:lpwstr>
  </property>
  <property fmtid="{D5CDD505-2E9C-101B-9397-08002B2CF9AE}" pid="9" name="MSIP_Label_da0d7ebb-8d5f-4d70-ab59-1b8ea1828e86_ContentBits">
    <vt:lpwstr>0</vt:lpwstr>
  </property>
</Properties>
</file>